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945CE" w14:textId="5EC6455A" w:rsidR="00875A0D" w:rsidRPr="006007E1" w:rsidRDefault="00150E1F" w:rsidP="006007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007E1">
        <w:rPr>
          <w:rFonts w:ascii="Arial" w:hAnsi="Arial" w:cs="Arial"/>
          <w:b/>
          <w:bCs/>
          <w:sz w:val="24"/>
          <w:szCs w:val="24"/>
        </w:rPr>
        <w:t>Guía del trabajo “El libro de los rostros”</w:t>
      </w:r>
    </w:p>
    <w:p w14:paraId="775F76AB" w14:textId="08FB6825" w:rsidR="00150E1F" w:rsidRDefault="00150E1F" w:rsidP="006007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07E1">
        <w:rPr>
          <w:rFonts w:ascii="Arial" w:hAnsi="Arial" w:cs="Arial"/>
          <w:sz w:val="24"/>
          <w:szCs w:val="24"/>
        </w:rPr>
        <w:t>Indica al menos tres temas que se tratan en este libro. La respuesta debe estar bien razonada y fundamentada, para ello debes poner ejemplos del texto.</w:t>
      </w:r>
    </w:p>
    <w:p w14:paraId="2FD6F77C" w14:textId="77777777" w:rsidR="006007E1" w:rsidRPr="006007E1" w:rsidRDefault="006007E1" w:rsidP="006007E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EDF6CE1" w14:textId="64E111AF" w:rsidR="006007E1" w:rsidRDefault="00150E1F" w:rsidP="006007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07E1">
        <w:rPr>
          <w:rFonts w:ascii="Arial" w:hAnsi="Arial" w:cs="Arial"/>
          <w:sz w:val="24"/>
          <w:szCs w:val="24"/>
        </w:rPr>
        <w:t>Selecciona tres personajes del libro y realiza una descripción de los mismos. Debes indicar en qué te basas para señalar esas características y no otras.</w:t>
      </w:r>
    </w:p>
    <w:p w14:paraId="297044E9" w14:textId="77777777" w:rsidR="006007E1" w:rsidRPr="006007E1" w:rsidRDefault="006007E1" w:rsidP="006007E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A2B5EE7" w14:textId="5ED60560" w:rsidR="00150E1F" w:rsidRDefault="00150E1F" w:rsidP="006007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07E1">
        <w:rPr>
          <w:rFonts w:ascii="Arial" w:hAnsi="Arial" w:cs="Arial"/>
          <w:sz w:val="24"/>
          <w:szCs w:val="24"/>
        </w:rPr>
        <w:t>A lo largo de esta historia se plantean muchas situaciones de la vida cotidiana. Localiza al menos tres que te hayan sucedido y compáralas con las de Eva</w:t>
      </w:r>
      <w:r w:rsidR="006007E1">
        <w:rPr>
          <w:rFonts w:ascii="Arial" w:hAnsi="Arial" w:cs="Arial"/>
          <w:sz w:val="24"/>
          <w:szCs w:val="24"/>
        </w:rPr>
        <w:t>.</w:t>
      </w:r>
    </w:p>
    <w:p w14:paraId="2CF219D7" w14:textId="77777777" w:rsidR="006007E1" w:rsidRPr="006007E1" w:rsidRDefault="006007E1" w:rsidP="006007E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AAA6A56" w14:textId="53991D86" w:rsidR="00150E1F" w:rsidRDefault="00150E1F" w:rsidP="006007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07E1">
        <w:rPr>
          <w:rFonts w:ascii="Arial" w:hAnsi="Arial" w:cs="Arial"/>
          <w:sz w:val="24"/>
          <w:szCs w:val="24"/>
        </w:rPr>
        <w:t>El libro plantea una situación que se da en la actualidad. ¿Cuál crees que es el motivo por el que la protagonista toma la decisión de hacerse pasar por otra persona?</w:t>
      </w:r>
    </w:p>
    <w:p w14:paraId="340E7BDE" w14:textId="77777777" w:rsidR="006007E1" w:rsidRPr="006007E1" w:rsidRDefault="006007E1" w:rsidP="006007E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E81B696" w14:textId="2AB2B37D" w:rsidR="00150E1F" w:rsidRDefault="00150E1F" w:rsidP="006007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07E1">
        <w:rPr>
          <w:rFonts w:ascii="Arial" w:hAnsi="Arial" w:cs="Arial"/>
          <w:sz w:val="24"/>
          <w:szCs w:val="24"/>
        </w:rPr>
        <w:t xml:space="preserve">Elabora una lista de razones por las que </w:t>
      </w:r>
      <w:r w:rsidR="006007E1" w:rsidRPr="006007E1">
        <w:rPr>
          <w:rFonts w:ascii="Arial" w:hAnsi="Arial" w:cs="Arial"/>
          <w:sz w:val="24"/>
          <w:szCs w:val="24"/>
        </w:rPr>
        <w:t>crees</w:t>
      </w:r>
      <w:r w:rsidRPr="006007E1">
        <w:rPr>
          <w:rFonts w:ascii="Arial" w:hAnsi="Arial" w:cs="Arial"/>
          <w:sz w:val="24"/>
          <w:szCs w:val="24"/>
        </w:rPr>
        <w:t xml:space="preserve"> que Eva realiza un perfil falso en la red. Ahora piensa e cómo podría hacer logreado lo mismo sin recurrir a un cabio de </w:t>
      </w:r>
      <w:r w:rsidR="006007E1" w:rsidRPr="006007E1">
        <w:rPr>
          <w:rFonts w:ascii="Arial" w:hAnsi="Arial" w:cs="Arial"/>
          <w:sz w:val="24"/>
          <w:szCs w:val="24"/>
        </w:rPr>
        <w:t>identidad</w:t>
      </w:r>
      <w:r w:rsidRPr="006007E1">
        <w:rPr>
          <w:rFonts w:ascii="Arial" w:hAnsi="Arial" w:cs="Arial"/>
          <w:sz w:val="24"/>
          <w:szCs w:val="24"/>
        </w:rPr>
        <w:t>.</w:t>
      </w:r>
    </w:p>
    <w:p w14:paraId="249C92F6" w14:textId="77777777" w:rsidR="006007E1" w:rsidRPr="006007E1" w:rsidRDefault="006007E1" w:rsidP="006007E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5BE3020" w14:textId="17176FB6" w:rsidR="006007E1" w:rsidRDefault="006007E1" w:rsidP="006007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07E1">
        <w:rPr>
          <w:rFonts w:ascii="Arial" w:hAnsi="Arial" w:cs="Arial"/>
          <w:sz w:val="24"/>
          <w:szCs w:val="24"/>
        </w:rPr>
        <w:t>Trata de ponerte en la piel de uno de estos personajes: Amelia, David, Carlos y Eva. Explica el conflicto que le genera el blog de “La ventana indiscreta”</w:t>
      </w:r>
      <w:r>
        <w:rPr>
          <w:rFonts w:ascii="Arial" w:hAnsi="Arial" w:cs="Arial"/>
          <w:sz w:val="24"/>
          <w:szCs w:val="24"/>
        </w:rPr>
        <w:t>.</w:t>
      </w:r>
    </w:p>
    <w:p w14:paraId="1DCB30AF" w14:textId="77777777" w:rsidR="006007E1" w:rsidRPr="006007E1" w:rsidRDefault="006007E1" w:rsidP="006007E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F49AED0" w14:textId="79254D30" w:rsidR="006007E1" w:rsidRDefault="006007E1" w:rsidP="006007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07E1">
        <w:rPr>
          <w:rFonts w:ascii="Arial" w:hAnsi="Arial" w:cs="Arial"/>
          <w:sz w:val="24"/>
          <w:szCs w:val="24"/>
        </w:rPr>
        <w:t>¿Por qué crees que han utilizado ese nombre para el blog? ¿Hubieras elegido otro?</w:t>
      </w:r>
    </w:p>
    <w:p w14:paraId="270F33DC" w14:textId="77777777" w:rsidR="006007E1" w:rsidRPr="006007E1" w:rsidRDefault="006007E1" w:rsidP="006007E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129B4E2" w14:textId="0D45377F" w:rsidR="006007E1" w:rsidRDefault="006007E1" w:rsidP="006007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07E1">
        <w:rPr>
          <w:rFonts w:ascii="Arial" w:hAnsi="Arial" w:cs="Arial"/>
          <w:sz w:val="24"/>
          <w:szCs w:val="24"/>
        </w:rPr>
        <w:t>Localiza al menos dos campañas educativas que se hayan realizado para advertir a los jóvenes sobre las consecuencias que tiene un uso inadecuado de las redes sociales y da tu opinión sobre si son adecuadas para lograr el objetivo que se proponen.</w:t>
      </w:r>
    </w:p>
    <w:p w14:paraId="336EBBEF" w14:textId="77777777" w:rsidR="006007E1" w:rsidRPr="006007E1" w:rsidRDefault="006007E1" w:rsidP="006007E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066D531" w14:textId="3A2C8D87" w:rsidR="006007E1" w:rsidRDefault="006007E1" w:rsidP="006007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07E1">
        <w:rPr>
          <w:rFonts w:ascii="Arial" w:hAnsi="Arial" w:cs="Arial"/>
          <w:sz w:val="24"/>
          <w:szCs w:val="24"/>
        </w:rPr>
        <w:t>Localiza una película o un libro en el que se trate un tema similar. Compara la forma en la que se plantea el mismo tema en este libro y en la película o en el otro título.</w:t>
      </w:r>
    </w:p>
    <w:p w14:paraId="5A3E3561" w14:textId="77777777" w:rsidR="006007E1" w:rsidRPr="006007E1" w:rsidRDefault="006007E1" w:rsidP="006007E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8973FCA" w14:textId="202A3662" w:rsidR="006007E1" w:rsidRPr="006007E1" w:rsidRDefault="006007E1" w:rsidP="006007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07E1">
        <w:rPr>
          <w:rFonts w:ascii="Arial" w:hAnsi="Arial" w:cs="Arial"/>
          <w:sz w:val="24"/>
          <w:szCs w:val="24"/>
        </w:rPr>
        <w:t>Opinión personal sobre el libro. (Mínimo un folio).</w:t>
      </w:r>
    </w:p>
    <w:p w14:paraId="02EFE2B7" w14:textId="1896B92A" w:rsidR="00150E1F" w:rsidRDefault="00150E1F" w:rsidP="006007E1">
      <w:pPr>
        <w:jc w:val="both"/>
        <w:rPr>
          <w:rFonts w:ascii="Arial" w:hAnsi="Arial" w:cs="Arial"/>
          <w:sz w:val="24"/>
          <w:szCs w:val="24"/>
        </w:rPr>
      </w:pPr>
    </w:p>
    <w:p w14:paraId="60F20B97" w14:textId="77777777" w:rsidR="00C22479" w:rsidRPr="00C22479" w:rsidRDefault="00C22479" w:rsidP="006007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22479">
        <w:rPr>
          <w:rFonts w:ascii="Arial" w:hAnsi="Arial" w:cs="Arial"/>
          <w:b/>
          <w:bCs/>
          <w:sz w:val="24"/>
          <w:szCs w:val="24"/>
        </w:rPr>
        <w:t xml:space="preserve">Nota importante:  </w:t>
      </w:r>
    </w:p>
    <w:p w14:paraId="694A4929" w14:textId="4AACC443" w:rsidR="00C22479" w:rsidRPr="00C22479" w:rsidRDefault="00C22479" w:rsidP="006007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22479">
        <w:rPr>
          <w:rFonts w:ascii="Arial" w:hAnsi="Arial" w:cs="Arial"/>
          <w:b/>
          <w:bCs/>
          <w:sz w:val="24"/>
          <w:szCs w:val="24"/>
        </w:rPr>
        <w:t>Indicaciones para realizar el trabajo:</w:t>
      </w:r>
    </w:p>
    <w:p w14:paraId="2F3F36FF" w14:textId="6DE9B94B" w:rsidR="00C22479" w:rsidRPr="00C22479" w:rsidRDefault="00C22479" w:rsidP="00C2247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22479">
        <w:rPr>
          <w:rFonts w:ascii="Arial" w:hAnsi="Arial" w:cs="Arial"/>
          <w:sz w:val="20"/>
          <w:szCs w:val="20"/>
        </w:rPr>
        <w:t>El trabajo se puede realizar a ordenador o a mano.</w:t>
      </w:r>
    </w:p>
    <w:p w14:paraId="3A766A48" w14:textId="107757CC" w:rsidR="00C22479" w:rsidRPr="00C22479" w:rsidRDefault="00C22479" w:rsidP="00C2247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22479">
        <w:rPr>
          <w:rFonts w:ascii="Arial" w:hAnsi="Arial" w:cs="Arial"/>
          <w:sz w:val="20"/>
          <w:szCs w:val="20"/>
        </w:rPr>
        <w:t>El plazo máximo de entrega será el 31 de marzo.</w:t>
      </w:r>
      <w:r w:rsidR="0006595B">
        <w:rPr>
          <w:rFonts w:ascii="Arial" w:hAnsi="Arial" w:cs="Arial"/>
          <w:sz w:val="20"/>
          <w:szCs w:val="20"/>
        </w:rPr>
        <w:t xml:space="preserve"> En caso de que la medida de suspensión de clases se mantenga más allá de esa fecha, </w:t>
      </w:r>
      <w:bookmarkStart w:id="0" w:name="_GoBack"/>
      <w:bookmarkEnd w:id="0"/>
      <w:r w:rsidR="0006595B">
        <w:rPr>
          <w:rFonts w:ascii="Arial" w:hAnsi="Arial" w:cs="Arial"/>
          <w:sz w:val="20"/>
          <w:szCs w:val="20"/>
        </w:rPr>
        <w:t>se remitirá a través de Rayuela, si no, se entregará en mano a la profesora.</w:t>
      </w:r>
    </w:p>
    <w:p w14:paraId="533B24F4" w14:textId="682842CA" w:rsidR="00C22479" w:rsidRPr="00C22479" w:rsidRDefault="00C22479" w:rsidP="00C2247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22479">
        <w:rPr>
          <w:rFonts w:ascii="Arial" w:hAnsi="Arial" w:cs="Arial"/>
          <w:sz w:val="20"/>
          <w:szCs w:val="20"/>
        </w:rPr>
        <w:lastRenderedPageBreak/>
        <w:t>La entrega del mismo es condición indispensable para la evaluación de la asignatura, tal y como ya ha sido explicado en clase.</w:t>
      </w:r>
    </w:p>
    <w:sectPr w:rsidR="00C22479" w:rsidRPr="00C22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341DF"/>
    <w:multiLevelType w:val="hybridMultilevel"/>
    <w:tmpl w:val="93408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6351C"/>
    <w:multiLevelType w:val="hybridMultilevel"/>
    <w:tmpl w:val="68AE6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0D"/>
    <w:rsid w:val="0006595B"/>
    <w:rsid w:val="00150E1F"/>
    <w:rsid w:val="006007E1"/>
    <w:rsid w:val="00875A0D"/>
    <w:rsid w:val="00C2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707A"/>
  <w15:chartTrackingRefBased/>
  <w15:docId w15:val="{E42858C8-1214-4198-BCEB-158F53F1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Martín-Javato Sotomayor</dc:creator>
  <cp:keywords/>
  <dc:description/>
  <cp:lastModifiedBy>Jesús Martín-Javato Sotomayor</cp:lastModifiedBy>
  <cp:revision>4</cp:revision>
  <dcterms:created xsi:type="dcterms:W3CDTF">2020-03-15T10:43:00Z</dcterms:created>
  <dcterms:modified xsi:type="dcterms:W3CDTF">2020-03-15T11:16:00Z</dcterms:modified>
</cp:coreProperties>
</file>